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94a7d92fe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b5702b3874b93"/>
      <w:footerReference xmlns:r="http://schemas.openxmlformats.org/officeDocument/2006/relationships" w:type="default" r:id="R52a3691a1c05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b5702b3874b93" /><Relationship Type="http://schemas.openxmlformats.org/officeDocument/2006/relationships/footer" Target="/word/footer1.xml" Id="R52a3691a1c054700" /></Relationships>
</file>