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90c7713cac4a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8be92ca94db4b93"/>
      <w:footerReference xmlns:r="http://schemas.openxmlformats.org/officeDocument/2006/relationships" w:type="default" r:id="R9595b235114e42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be92ca94db4b93" /><Relationship Type="http://schemas.openxmlformats.org/officeDocument/2006/relationships/footer" Target="/word/footer1.xml" Id="R9595b235114e420c" /></Relationships>
</file>