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d603a3485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KADME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KADME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1da1e5ca54f33"/>
      <w:footerReference xmlns:r="http://schemas.openxmlformats.org/officeDocument/2006/relationships" w:type="default" r:id="Rda0d5a8d15f5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KADME AS   ·   Org.nr 984 174 004   ·   Hospitalsgata 6   ·   4006 STAVANGER   ·   Tlf. 51 87 42 50   ·   gianluca@kadme.com   ·   kadme.com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KADME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1da1e5ca54f33" /><Relationship Type="http://schemas.openxmlformats.org/officeDocument/2006/relationships/footer" Target="/word/footer1.xml" Id="Rda0d5a8d15f541d4" /></Relationships>
</file>