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b9222b898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153360c7afd54d00"/>
      <w:footerReference xmlns:r="http://schemas.openxmlformats.org/officeDocument/2006/relationships" w:type="default" r:id="Rf167d704ec60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360c7afd54d00" /><Relationship Type="http://schemas.openxmlformats.org/officeDocument/2006/relationships/footer" Target="/word/footer1.xml" Id="Rf167d704ec604323" /></Relationships>
</file>