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15e9742fb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VGERHARDSEN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VGERHARDSEN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2313aed12403d"/>
      <w:footerReference xmlns:r="http://schemas.openxmlformats.org/officeDocument/2006/relationships" w:type="default" r:id="Rd26843dfa25b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2313aed12403d" /><Relationship Type="http://schemas.openxmlformats.org/officeDocument/2006/relationships/footer" Target="/word/footer1.xml" Id="Rd26843dfa25b413e" /></Relationships>
</file>