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d1f310ebd4b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d06ab6e30da740de"/>
      <w:footerReference xmlns:r="http://schemas.openxmlformats.org/officeDocument/2006/relationships" w:type="default" r:id="R64af28a04c8b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ab6e30da740de" /><Relationship Type="http://schemas.openxmlformats.org/officeDocument/2006/relationships/footer" Target="/word/footer1.xml" Id="R64af28a04c8b47ec" /></Relationships>
</file>