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3145c55b9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FREE SPEECH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FREE SPEECH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606d2f51c4669"/>
      <w:footerReference xmlns:r="http://schemas.openxmlformats.org/officeDocument/2006/relationships" w:type="default" r:id="Rfbcb817451e6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FREE SPEECH PRODUCTIONS AS   ·   Org.nr 925 751 901   ·   Danmarks gate 8A   ·   0658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FREE SPEECH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606d2f51c4669" /><Relationship Type="http://schemas.openxmlformats.org/officeDocument/2006/relationships/footer" Target="/word/footer1.xml" Id="Rfbcb817451e64cef" /></Relationships>
</file>