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53f9127e5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4a221c5dc4e00"/>
      <w:footerReference xmlns:r="http://schemas.openxmlformats.org/officeDocument/2006/relationships" w:type="default" r:id="R899b7db80d4d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4a221c5dc4e00" /><Relationship Type="http://schemas.openxmlformats.org/officeDocument/2006/relationships/footer" Target="/word/footer1.xml" Id="R899b7db80d4d485a" /></Relationships>
</file>