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11fcc12144f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POLARVIND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Varangerbotn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Varangerbotn,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POLARVIND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3ecb47b5814400"/>
      <w:footerReference xmlns:r="http://schemas.openxmlformats.org/officeDocument/2006/relationships" w:type="default" r:id="Ra0758e315dcf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POLARVIND AS   ·   Org.nr 922 573 301   ·   Tangnes   ·   9840 VARANGERBOTN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POLARVIND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3ecb47b5814400" /><Relationship Type="http://schemas.openxmlformats.org/officeDocument/2006/relationships/footer" Target="/word/footer1.xml" Id="Ra0758e315dcf4eab" /></Relationships>
</file>