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e77aa797541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LIERNE AQUASERVICE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LIERNE AQUASERVICE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400431c5f6476c"/>
      <w:footerReference xmlns:r="http://schemas.openxmlformats.org/officeDocument/2006/relationships" w:type="default" r:id="Re4d56c1500b7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LIERNE AQUASERVICE AS   ·   Org.nr 922 528 748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LIERNE AQUASERVICE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400431c5f6476c" /><Relationship Type="http://schemas.openxmlformats.org/officeDocument/2006/relationships/footer" Target="/word/footer1.xml" Id="Re4d56c1500b74e3d" /></Relationships>
</file>