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22407779b94e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JOHNSEN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JOHNSEN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0364d6949b4650"/>
      <w:footerReference xmlns:r="http://schemas.openxmlformats.org/officeDocument/2006/relationships" w:type="default" r:id="Rb26491a3b5d843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JOHNSEN MASKIN AS   ·   Org.nr 868 148 772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JOHNSEN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0364d6949b4650" /><Relationship Type="http://schemas.openxmlformats.org/officeDocument/2006/relationships/footer" Target="/word/footer1.xml" Id="Rb26491a3b5d84317" /></Relationships>
</file>