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f532f5675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020c2b7c24b6c"/>
      <w:footerReference xmlns:r="http://schemas.openxmlformats.org/officeDocument/2006/relationships" w:type="default" r:id="R9dd3ba747111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020c2b7c24b6c" /><Relationship Type="http://schemas.openxmlformats.org/officeDocument/2006/relationships/footer" Target="/word/footer1.xml" Id="R9dd3ba7471114418" /></Relationships>
</file>